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909" w:rsidRDefault="00E27B8E" w:rsidP="00F230E9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7" type="#_x0000_t202" style="position:absolute;margin-left:2.65pt;margin-top:39.1pt;width:717.75pt;height:226.0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" fillcolor="white [3201]" strokeweight=".5pt">
            <v:path arrowok="t"/>
            <v:textbox style="mso-next-textbox:#Zone de texte 1">
              <w:txbxContent>
                <w:tbl>
                  <w:tblPr>
                    <w:tblStyle w:val="Grilledutableau"/>
                    <w:tblW w:w="22043" w:type="dxa"/>
                    <w:tblLayout w:type="fixed"/>
                    <w:tblLook w:val="04A0"/>
                  </w:tblPr>
                  <w:tblGrid>
                    <w:gridCol w:w="1526"/>
                    <w:gridCol w:w="2410"/>
                    <w:gridCol w:w="1701"/>
                    <w:gridCol w:w="1275"/>
                    <w:gridCol w:w="1843"/>
                    <w:gridCol w:w="2126"/>
                    <w:gridCol w:w="1590"/>
                    <w:gridCol w:w="2521"/>
                    <w:gridCol w:w="2374"/>
                    <w:gridCol w:w="2374"/>
                    <w:gridCol w:w="2303"/>
                  </w:tblGrid>
                  <w:tr w:rsidR="00E27B8E" w:rsidTr="00E27B8E">
                    <w:trPr>
                      <w:trHeight w:val="1266"/>
                    </w:trPr>
                    <w:tc>
                      <w:tcPr>
                        <w:tcW w:w="1526" w:type="dxa"/>
                        <w:vMerge w:val="restart"/>
                        <w:tcBorders>
                          <w:top w:val="nil"/>
                          <w:left w:val="nil"/>
                        </w:tcBorders>
                      </w:tcPr>
                      <w:p w:rsidR="00E27B8E" w:rsidRDefault="00E27B8E" w:rsidP="0024013B"/>
                      <w:p w:rsidR="00E27B8E" w:rsidRDefault="00E27B8E" w:rsidP="0024013B"/>
                      <w:p w:rsidR="00E27B8E" w:rsidRDefault="00E27B8E" w:rsidP="0024013B"/>
                      <w:p w:rsidR="00E27B8E" w:rsidRDefault="00E27B8E" w:rsidP="0024013B"/>
                      <w:p w:rsidR="00E27B8E" w:rsidRDefault="00E27B8E" w:rsidP="0024013B"/>
                      <w:p w:rsidR="00E27B8E" w:rsidRDefault="00E27B8E" w:rsidP="0024013B">
                        <w:r>
                          <w:t>Licence unique</w:t>
                        </w:r>
                      </w:p>
                      <w:p w:rsidR="00E27B8E" w:rsidRDefault="00E27B8E" w:rsidP="0024013B">
                        <w:r>
                          <w:t>Individuelle</w:t>
                        </w:r>
                      </w:p>
                      <w:p w:rsidR="00E27B8E" w:rsidRDefault="00E27B8E" w:rsidP="0024013B"/>
                      <w:p w:rsidR="00E27B8E" w:rsidRDefault="00E27B8E" w:rsidP="0024013B"/>
                      <w:p w:rsidR="00E27B8E" w:rsidRDefault="00E27B8E" w:rsidP="0024013B"/>
                      <w:p w:rsidR="00E27B8E" w:rsidRDefault="00E27B8E" w:rsidP="0024013B">
                        <w:r>
                          <w:t>Licence unique</w:t>
                        </w:r>
                      </w:p>
                      <w:p w:rsidR="00E27B8E" w:rsidRDefault="00E27B8E" w:rsidP="0024013B">
                        <w:r>
                          <w:t>Familiale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nil"/>
                        </w:tcBorders>
                      </w:tcPr>
                      <w:p w:rsidR="00E27B8E" w:rsidRDefault="00E27B8E" w:rsidP="00C15F24">
                        <w:pPr>
                          <w:jc w:val="center"/>
                        </w:pPr>
                      </w:p>
                      <w:p w:rsidR="00E27B8E" w:rsidRDefault="00E27B8E" w:rsidP="00C15F24">
                        <w:pPr>
                          <w:jc w:val="center"/>
                        </w:pPr>
                        <w:r>
                          <w:t>Type de</w:t>
                        </w:r>
                      </w:p>
                      <w:p w:rsidR="00E27B8E" w:rsidRDefault="00E27B8E" w:rsidP="00C15F24">
                        <w:pPr>
                          <w:jc w:val="center"/>
                        </w:pPr>
                        <w:r>
                          <w:t>licence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nil"/>
                        </w:tcBorders>
                      </w:tcPr>
                      <w:p w:rsidR="00E27B8E" w:rsidRDefault="00E27B8E" w:rsidP="00181E9C">
                        <w:pPr>
                          <w:ind w:left="283" w:hanging="283"/>
                          <w:jc w:val="center"/>
                        </w:pPr>
                        <w:r>
                          <w:t>Tarif national des licences</w:t>
                        </w:r>
                      </w:p>
                      <w:p w:rsidR="00E27B8E" w:rsidRDefault="00E27B8E" w:rsidP="00181E9C">
                        <w:pPr>
                          <w:ind w:left="283" w:hanging="283"/>
                          <w:jc w:val="center"/>
                        </w:pPr>
                        <w:r>
                          <w:t>FFRP</w:t>
                        </w:r>
                      </w:p>
                      <w:p w:rsidR="00E27B8E" w:rsidRDefault="00E27B8E" w:rsidP="00181E9C">
                        <w:pPr>
                          <w:ind w:left="283" w:hanging="283"/>
                          <w:jc w:val="center"/>
                        </w:pPr>
                        <w:r>
                          <w:t>Pour 2027</w:t>
                        </w:r>
                      </w:p>
                      <w:p w:rsidR="00E27B8E" w:rsidRDefault="00E27B8E" w:rsidP="00A5510C">
                        <w:pPr>
                          <w:ind w:left="-4078" w:hanging="283"/>
                          <w:jc w:val="both"/>
                        </w:pPr>
                      </w:p>
                    </w:tc>
                    <w:tc>
                      <w:tcPr>
                        <w:tcW w:w="1275" w:type="dxa"/>
                        <w:tcBorders>
                          <w:top w:val="nil"/>
                        </w:tcBorders>
                      </w:tcPr>
                      <w:p w:rsidR="00E27B8E" w:rsidRPr="004F23AC" w:rsidRDefault="00E27B8E" w:rsidP="00FE64C9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 w:rsidRPr="004F23AC">
                          <w:rPr>
                            <w:sz w:val="24"/>
                            <w:szCs w:val="24"/>
                          </w:rPr>
                          <w:t>Prise en charge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par l’ATPM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nil"/>
                        </w:tcBorders>
                      </w:tcPr>
                      <w:p w:rsidR="00E27B8E" w:rsidRPr="0020758D" w:rsidRDefault="00E27B8E" w:rsidP="00A5510C">
                        <w:pPr>
                          <w:ind w:left="-4078" w:hanging="283"/>
                          <w:jc w:val="both"/>
                          <w:rPr>
                            <w:color w:val="FF0000"/>
                          </w:rPr>
                        </w:pPr>
                        <w:r w:rsidRPr="0020758D">
                          <w:rPr>
                            <w:color w:val="FF0000"/>
                          </w:rPr>
                          <w:t>Assurance                                                               A</w:t>
                        </w:r>
                      </w:p>
                      <w:p w:rsidR="00E27B8E" w:rsidRPr="0020758D" w:rsidRDefault="00E27B8E" w:rsidP="00181E9C">
                        <w:pPr>
                          <w:ind w:left="283" w:hanging="283"/>
                          <w:jc w:val="center"/>
                          <w:rPr>
                            <w:color w:val="FF0000"/>
                          </w:rPr>
                        </w:pPr>
                        <w:r w:rsidRPr="0020758D">
                          <w:rPr>
                            <w:color w:val="FF0000"/>
                          </w:rPr>
                          <w:t>Solde à charge de l’adhérent</w:t>
                        </w:r>
                      </w:p>
                      <w:p w:rsidR="00E27B8E" w:rsidRPr="0020758D" w:rsidRDefault="00E27B8E" w:rsidP="00181E9C">
                        <w:pPr>
                          <w:ind w:left="283" w:hanging="283"/>
                          <w:jc w:val="center"/>
                          <w:rPr>
                            <w:color w:val="FF0000"/>
                          </w:rPr>
                        </w:pPr>
                        <w:r w:rsidRPr="0020758D">
                          <w:rPr>
                            <w:color w:val="FF0000"/>
                          </w:rPr>
                          <w:t>(identique à 2026)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nil"/>
                        </w:tcBorders>
                      </w:tcPr>
                      <w:p w:rsidR="00E27B8E" w:rsidRDefault="00E27B8E" w:rsidP="00C15F24">
                        <w:pPr>
                          <w:jc w:val="center"/>
                        </w:pPr>
                      </w:p>
                      <w:p w:rsidR="00E27B8E" w:rsidRDefault="00E27B8E" w:rsidP="00C15F24">
                        <w:pPr>
                          <w:jc w:val="center"/>
                        </w:pPr>
                        <w:r>
                          <w:t>Adhésion</w:t>
                        </w:r>
                      </w:p>
                      <w:p w:rsidR="00E27B8E" w:rsidRDefault="00E27B8E" w:rsidP="00C15F24">
                        <w:pPr>
                          <w:jc w:val="center"/>
                        </w:pPr>
                        <w:r>
                          <w:t>ATPM-</w:t>
                        </w:r>
                        <w:proofErr w:type="spellStart"/>
                        <w:r w:rsidRPr="00684A4E">
                          <w:rPr>
                            <w:i/>
                          </w:rPr>
                          <w:t>Rand</w:t>
                        </w:r>
                        <w:bookmarkStart w:id="0" w:name="_GoBack"/>
                        <w:bookmarkEnd w:id="0"/>
                        <w:r>
                          <w:rPr>
                            <w:i/>
                          </w:rPr>
                          <w:t>o</w:t>
                        </w:r>
                        <w:proofErr w:type="spellEnd"/>
                      </w:p>
                    </w:tc>
                    <w:tc>
                      <w:tcPr>
                        <w:tcW w:w="1590" w:type="dxa"/>
                        <w:tcBorders>
                          <w:top w:val="nil"/>
                        </w:tcBorders>
                      </w:tcPr>
                      <w:p w:rsidR="00E27B8E" w:rsidRPr="00B77EBE" w:rsidRDefault="00E27B8E" w:rsidP="00B77EBE">
                        <w:pPr>
                          <w:jc w:val="center"/>
                          <w:rPr>
                            <w:color w:val="FF0000"/>
                            <w:u w:val="single"/>
                          </w:rPr>
                        </w:pPr>
                        <w:r w:rsidRPr="00B77EBE">
                          <w:rPr>
                            <w:color w:val="FF0000"/>
                            <w:u w:val="single"/>
                          </w:rPr>
                          <w:t>Sous total</w:t>
                        </w:r>
                      </w:p>
                      <w:p w:rsidR="00E27B8E" w:rsidRPr="00B77EBE" w:rsidRDefault="00E27B8E" w:rsidP="00B77EBE">
                        <w:pPr>
                          <w:jc w:val="center"/>
                          <w:rPr>
                            <w:color w:val="FF0000"/>
                            <w:u w:val="single"/>
                          </w:rPr>
                        </w:pPr>
                        <w:r w:rsidRPr="00B77EBE">
                          <w:rPr>
                            <w:color w:val="FF0000"/>
                            <w:u w:val="single"/>
                          </w:rPr>
                          <w:t>obligatoire</w:t>
                        </w:r>
                      </w:p>
                      <w:p w:rsidR="00E27B8E" w:rsidRDefault="00E27B8E" w:rsidP="00FC71D5">
                        <w:pPr>
                          <w:jc w:val="center"/>
                        </w:pPr>
                      </w:p>
                    </w:tc>
                    <w:tc>
                      <w:tcPr>
                        <w:tcW w:w="2521" w:type="dxa"/>
                        <w:tcBorders>
                          <w:top w:val="nil"/>
                        </w:tcBorders>
                      </w:tcPr>
                      <w:p w:rsidR="00E27B8E" w:rsidRDefault="00E27B8E" w:rsidP="00E27B8E">
                        <w:pPr>
                          <w:ind w:left="132"/>
                        </w:pPr>
                        <w:r>
                          <w:t xml:space="preserve">Passion </w:t>
                        </w:r>
                        <w:proofErr w:type="spellStart"/>
                        <w:r>
                          <w:t>Rando</w:t>
                        </w:r>
                        <w:proofErr w:type="spellEnd"/>
                      </w:p>
                      <w:p w:rsidR="00E27B8E" w:rsidRDefault="00E27B8E"/>
                      <w:p w:rsidR="00E27B8E" w:rsidRDefault="00E27B8E" w:rsidP="00E27B8E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nil"/>
                        </w:tcBorders>
                      </w:tcPr>
                      <w:p w:rsidR="00E27B8E" w:rsidRDefault="00E27B8E" w:rsidP="00633FB5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  <w:tcBorders>
                          <w:top w:val="nil"/>
                        </w:tcBorders>
                      </w:tcPr>
                      <w:p w:rsidR="00E27B8E" w:rsidRDefault="00E27B8E" w:rsidP="00633FB5">
                        <w:pPr>
                          <w:jc w:val="center"/>
                        </w:pPr>
                      </w:p>
                      <w:p w:rsidR="00E27B8E" w:rsidRDefault="00E27B8E" w:rsidP="00633FB5">
                        <w:r>
                          <w:t>Abt facultatif</w:t>
                        </w:r>
                      </w:p>
                      <w:p w:rsidR="00E27B8E" w:rsidRDefault="00E27B8E" w:rsidP="00633FB5">
                        <w:pPr>
                          <w:jc w:val="center"/>
                        </w:pPr>
                        <w:r>
                          <w:t>Passion</w:t>
                        </w:r>
                      </w:p>
                      <w:p w:rsidR="00E27B8E" w:rsidRDefault="00E27B8E" w:rsidP="00633FB5">
                        <w:pPr>
                          <w:jc w:val="center"/>
                        </w:pPr>
                        <w:r>
                          <w:t>Rando</w:t>
                        </w:r>
                      </w:p>
                    </w:tc>
                    <w:tc>
                      <w:tcPr>
                        <w:tcW w:w="2303" w:type="dxa"/>
                        <w:tcBorders>
                          <w:top w:val="nil"/>
                          <w:right w:val="nil"/>
                        </w:tcBorders>
                      </w:tcPr>
                      <w:p w:rsidR="00E27B8E" w:rsidRDefault="00E27B8E" w:rsidP="00C15F24">
                        <w:pPr>
                          <w:jc w:val="center"/>
                        </w:pPr>
                      </w:p>
                      <w:p w:rsidR="00E27B8E" w:rsidRDefault="00E27B8E" w:rsidP="00C15F24">
                        <w:pPr>
                          <w:jc w:val="center"/>
                        </w:pPr>
                      </w:p>
                      <w:p w:rsidR="00E27B8E" w:rsidRDefault="00E27B8E" w:rsidP="00633FB5">
                        <w:pPr>
                          <w:jc w:val="center"/>
                        </w:pPr>
                        <w:r>
                          <w:t>Total</w:t>
                        </w:r>
                      </w:p>
                    </w:tc>
                  </w:tr>
                  <w:tr w:rsidR="00E27B8E" w:rsidTr="00E27B8E">
                    <w:trPr>
                      <w:trHeight w:val="399"/>
                    </w:trPr>
                    <w:tc>
                      <w:tcPr>
                        <w:tcW w:w="152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E27B8E" w:rsidRDefault="00E27B8E" w:rsidP="0024013B"/>
                    </w:tc>
                    <w:tc>
                      <w:tcPr>
                        <w:tcW w:w="2410" w:type="dxa"/>
                      </w:tcPr>
                      <w:p w:rsidR="00E27B8E" w:rsidRDefault="00E27B8E" w:rsidP="004F23AC">
                        <w:r>
                          <w:t>licence +RC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27B8E" w:rsidRDefault="00E27B8E" w:rsidP="00B029DE">
                        <w:pPr>
                          <w:jc w:val="center"/>
                        </w:pPr>
                        <w:r>
                          <w:t>31.00€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E27B8E" w:rsidRPr="004F23AC" w:rsidRDefault="00E27B8E" w:rsidP="00B029DE">
                        <w:pPr>
                          <w:jc w:val="center"/>
                        </w:pPr>
                        <w:r w:rsidRPr="004F23AC">
                          <w:t>2,30€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27B8E" w:rsidRPr="0020758D" w:rsidRDefault="00E27B8E" w:rsidP="00B029DE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20758D">
                          <w:rPr>
                            <w:color w:val="FF0000"/>
                          </w:rPr>
                          <w:t>28.70€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27B8E" w:rsidRDefault="00E27B8E" w:rsidP="00B029DE">
                        <w:pPr>
                          <w:jc w:val="center"/>
                        </w:pPr>
                        <w:r>
                          <w:t>15.00€</w:t>
                        </w:r>
                      </w:p>
                    </w:tc>
                    <w:tc>
                      <w:tcPr>
                        <w:tcW w:w="1590" w:type="dxa"/>
                      </w:tcPr>
                      <w:p w:rsidR="00E27B8E" w:rsidRPr="00E27B8E" w:rsidRDefault="00E27B8E" w:rsidP="00B029DE">
                        <w:pPr>
                          <w:jc w:val="center"/>
                        </w:pPr>
                        <w:r w:rsidRPr="00B063E7">
                          <w:rPr>
                            <w:color w:val="FF0000"/>
                          </w:rPr>
                          <w:t>43.70€</w:t>
                        </w:r>
                      </w:p>
                    </w:tc>
                    <w:tc>
                      <w:tcPr>
                        <w:tcW w:w="2521" w:type="dxa"/>
                      </w:tcPr>
                      <w:p w:rsidR="00E27B8E" w:rsidRPr="00E27B8E" w:rsidRDefault="00E27B8E" w:rsidP="00B029DE">
                        <w:pPr>
                          <w:ind w:left="447"/>
                          <w:jc w:val="both"/>
                        </w:pPr>
                        <w:r>
                          <w:t>10€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181E9C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181E9C">
                        <w:pPr>
                          <w:jc w:val="center"/>
                        </w:pPr>
                        <w:r>
                          <w:t>10.00€</w:t>
                        </w:r>
                      </w:p>
                    </w:tc>
                    <w:tc>
                      <w:tcPr>
                        <w:tcW w:w="2303" w:type="dxa"/>
                        <w:tcBorders>
                          <w:right w:val="nil"/>
                        </w:tcBorders>
                      </w:tcPr>
                      <w:p w:rsidR="00E27B8E" w:rsidRDefault="00E27B8E" w:rsidP="0024013B"/>
                    </w:tc>
                  </w:tr>
                  <w:tr w:rsidR="00E27B8E" w:rsidTr="00E27B8E">
                    <w:trPr>
                      <w:trHeight w:val="422"/>
                    </w:trPr>
                    <w:tc>
                      <w:tcPr>
                        <w:tcW w:w="152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E27B8E" w:rsidRDefault="00E27B8E" w:rsidP="0024013B"/>
                    </w:tc>
                    <w:tc>
                      <w:tcPr>
                        <w:tcW w:w="2410" w:type="dxa"/>
                      </w:tcPr>
                      <w:p w:rsidR="00E27B8E" w:rsidRDefault="00E27B8E" w:rsidP="004F23AC">
                        <w:r>
                          <w:t xml:space="preserve"> licence +RC+AC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27B8E" w:rsidRDefault="00E27B8E" w:rsidP="00B029DE">
                        <w:pPr>
                          <w:jc w:val="center"/>
                        </w:pPr>
                        <w:r>
                          <w:t>33.00€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E27B8E" w:rsidRPr="004F23AC" w:rsidRDefault="00E27B8E" w:rsidP="00B029DE">
                        <w:pPr>
                          <w:jc w:val="center"/>
                        </w:pPr>
                        <w:r>
                          <w:t>2,15€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27B8E" w:rsidRPr="0020758D" w:rsidRDefault="00E27B8E" w:rsidP="00B029DE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20758D">
                          <w:rPr>
                            <w:color w:val="FF0000"/>
                          </w:rPr>
                          <w:t>30.85€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27B8E" w:rsidRDefault="00E27B8E" w:rsidP="00B029DE">
                        <w:pPr>
                          <w:jc w:val="center"/>
                        </w:pPr>
                        <w:r>
                          <w:t>15.00€</w:t>
                        </w:r>
                      </w:p>
                    </w:tc>
                    <w:tc>
                      <w:tcPr>
                        <w:tcW w:w="1590" w:type="dxa"/>
                      </w:tcPr>
                      <w:p w:rsidR="00E27B8E" w:rsidRPr="00E27B8E" w:rsidRDefault="00E27B8E" w:rsidP="00B029DE">
                        <w:pPr>
                          <w:jc w:val="center"/>
                        </w:pPr>
                        <w:r w:rsidRPr="00B063E7">
                          <w:rPr>
                            <w:color w:val="FF0000"/>
                          </w:rPr>
                          <w:t>45.85€</w:t>
                        </w:r>
                      </w:p>
                    </w:tc>
                    <w:tc>
                      <w:tcPr>
                        <w:tcW w:w="2521" w:type="dxa"/>
                      </w:tcPr>
                      <w:p w:rsidR="00E27B8E" w:rsidRPr="00E27B8E" w:rsidRDefault="00E27B8E" w:rsidP="00B029DE">
                        <w:pPr>
                          <w:ind w:left="447"/>
                          <w:jc w:val="both"/>
                        </w:pPr>
                        <w:r>
                          <w:t>10€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181E9C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181E9C">
                        <w:pPr>
                          <w:jc w:val="center"/>
                        </w:pPr>
                        <w:r>
                          <w:t>10 00€</w:t>
                        </w:r>
                      </w:p>
                    </w:tc>
                    <w:tc>
                      <w:tcPr>
                        <w:tcW w:w="2303" w:type="dxa"/>
                        <w:tcBorders>
                          <w:right w:val="nil"/>
                        </w:tcBorders>
                      </w:tcPr>
                      <w:p w:rsidR="00E27B8E" w:rsidRDefault="00E27B8E" w:rsidP="0024013B"/>
                    </w:tc>
                  </w:tr>
                  <w:tr w:rsidR="00E27B8E" w:rsidTr="00E27B8E">
                    <w:trPr>
                      <w:trHeight w:val="399"/>
                    </w:trPr>
                    <w:tc>
                      <w:tcPr>
                        <w:tcW w:w="152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E27B8E" w:rsidRDefault="00E27B8E" w:rsidP="0024013B"/>
                    </w:tc>
                    <w:tc>
                      <w:tcPr>
                        <w:tcW w:w="2410" w:type="dxa"/>
                      </w:tcPr>
                      <w:p w:rsidR="00E27B8E" w:rsidRDefault="00E27B8E" w:rsidP="004E2B44">
                        <w:r>
                          <w:t>Licence+assurance multi-loisirs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27B8E" w:rsidRDefault="00E27B8E" w:rsidP="00B029DE">
                        <w:pPr>
                          <w:jc w:val="center"/>
                        </w:pPr>
                        <w:r>
                          <w:t>46.00€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E27B8E" w:rsidRPr="004F23AC" w:rsidRDefault="00E27B8E" w:rsidP="00B029DE">
                        <w:pPr>
                          <w:jc w:val="center"/>
                        </w:pPr>
                        <w:r>
                          <w:t>3,10€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27B8E" w:rsidRPr="0020758D" w:rsidRDefault="00E27B8E" w:rsidP="00B029DE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20758D">
                          <w:rPr>
                            <w:color w:val="FF0000"/>
                          </w:rPr>
                          <w:t>42.90€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27B8E" w:rsidRDefault="00E27B8E" w:rsidP="00B029DE">
                        <w:pPr>
                          <w:jc w:val="center"/>
                        </w:pPr>
                        <w:r>
                          <w:t>15.00€</w:t>
                        </w:r>
                      </w:p>
                    </w:tc>
                    <w:tc>
                      <w:tcPr>
                        <w:tcW w:w="1590" w:type="dxa"/>
                      </w:tcPr>
                      <w:p w:rsidR="00E27B8E" w:rsidRPr="00B063E7" w:rsidRDefault="00E27B8E" w:rsidP="00B029DE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B063E7">
                          <w:rPr>
                            <w:color w:val="FF0000"/>
                          </w:rPr>
                          <w:t>57.90€</w:t>
                        </w:r>
                      </w:p>
                    </w:tc>
                    <w:tc>
                      <w:tcPr>
                        <w:tcW w:w="2521" w:type="dxa"/>
                      </w:tcPr>
                      <w:p w:rsidR="00E27B8E" w:rsidRPr="00B063E7" w:rsidRDefault="00B029DE" w:rsidP="00B029DE">
                        <w:pPr>
                          <w:jc w:val="both"/>
                          <w:rPr>
                            <w:color w:val="FF0000"/>
                          </w:rPr>
                        </w:pPr>
                        <w:r>
                          <w:t xml:space="preserve">         </w:t>
                        </w:r>
                        <w:r w:rsidR="00E27B8E">
                          <w:t>10€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181E9C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181E9C">
                        <w:pPr>
                          <w:jc w:val="center"/>
                        </w:pPr>
                        <w:r>
                          <w:t>10.00€</w:t>
                        </w:r>
                      </w:p>
                    </w:tc>
                    <w:tc>
                      <w:tcPr>
                        <w:tcW w:w="2303" w:type="dxa"/>
                        <w:tcBorders>
                          <w:right w:val="nil"/>
                        </w:tcBorders>
                      </w:tcPr>
                      <w:p w:rsidR="00E27B8E" w:rsidRDefault="00E27B8E" w:rsidP="0024013B"/>
                    </w:tc>
                  </w:tr>
                  <w:tr w:rsidR="00E27B8E" w:rsidTr="00E27B8E">
                    <w:trPr>
                      <w:trHeight w:val="422"/>
                    </w:trPr>
                    <w:tc>
                      <w:tcPr>
                        <w:tcW w:w="152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E27B8E" w:rsidRDefault="00E27B8E" w:rsidP="0024013B"/>
                    </w:tc>
                    <w:tc>
                      <w:tcPr>
                        <w:tcW w:w="2410" w:type="dxa"/>
                      </w:tcPr>
                      <w:p w:rsidR="00E27B8E" w:rsidRDefault="00E27B8E" w:rsidP="005A433B">
                        <w:r>
                          <w:t>Licence+option famille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27B8E" w:rsidRDefault="00E27B8E" w:rsidP="00B029DE">
                        <w:pPr>
                          <w:jc w:val="center"/>
                        </w:pPr>
                        <w:r>
                          <w:t>62.00€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E27B8E" w:rsidRPr="004F23AC" w:rsidRDefault="00E27B8E" w:rsidP="00B029DE">
                        <w:pPr>
                          <w:jc w:val="center"/>
                        </w:pPr>
                        <w:r>
                          <w:t>5,05€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27B8E" w:rsidRPr="0020758D" w:rsidRDefault="00E27B8E" w:rsidP="00B029DE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20758D">
                          <w:rPr>
                            <w:color w:val="FF0000"/>
                          </w:rPr>
                          <w:t>56.95€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27B8E" w:rsidRDefault="00E27B8E" w:rsidP="00B029DE">
                        <w:pPr>
                          <w:jc w:val="center"/>
                        </w:pPr>
                        <w:r>
                          <w:t>30.00€</w:t>
                        </w:r>
                      </w:p>
                    </w:tc>
                    <w:tc>
                      <w:tcPr>
                        <w:tcW w:w="1590" w:type="dxa"/>
                      </w:tcPr>
                      <w:p w:rsidR="00E27B8E" w:rsidRPr="00E27B8E" w:rsidRDefault="00E27B8E" w:rsidP="00B029DE">
                        <w:pPr>
                          <w:jc w:val="center"/>
                        </w:pPr>
                        <w:r w:rsidRPr="00B063E7">
                          <w:rPr>
                            <w:color w:val="FF0000"/>
                          </w:rPr>
                          <w:t>86.95€</w:t>
                        </w:r>
                      </w:p>
                    </w:tc>
                    <w:tc>
                      <w:tcPr>
                        <w:tcW w:w="2521" w:type="dxa"/>
                      </w:tcPr>
                      <w:p w:rsidR="00E27B8E" w:rsidRPr="00E27B8E" w:rsidRDefault="00B029DE" w:rsidP="00B029DE">
                        <w:pPr>
                          <w:jc w:val="both"/>
                        </w:pPr>
                        <w:r>
                          <w:t xml:space="preserve">         </w:t>
                        </w:r>
                        <w:r w:rsidR="00E27B8E">
                          <w:t>10€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181E9C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181E9C">
                        <w:pPr>
                          <w:jc w:val="center"/>
                        </w:pPr>
                        <w:r>
                          <w:t>10.00€</w:t>
                        </w:r>
                      </w:p>
                    </w:tc>
                    <w:tc>
                      <w:tcPr>
                        <w:tcW w:w="2303" w:type="dxa"/>
                        <w:tcBorders>
                          <w:right w:val="nil"/>
                        </w:tcBorders>
                      </w:tcPr>
                      <w:p w:rsidR="00E27B8E" w:rsidRDefault="00E27B8E" w:rsidP="0024013B"/>
                    </w:tc>
                  </w:tr>
                  <w:tr w:rsidR="00E27B8E" w:rsidTr="00E27B8E">
                    <w:trPr>
                      <w:trHeight w:val="505"/>
                    </w:trPr>
                    <w:tc>
                      <w:tcPr>
                        <w:tcW w:w="152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E27B8E" w:rsidRDefault="00E27B8E" w:rsidP="0024013B"/>
                    </w:tc>
                    <w:tc>
                      <w:tcPr>
                        <w:tcW w:w="2410" w:type="dxa"/>
                      </w:tcPr>
                      <w:p w:rsidR="00E27B8E" w:rsidRDefault="00E27B8E" w:rsidP="005A433B">
                        <w:r>
                          <w:t xml:space="preserve"> Licence+ AC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27B8E" w:rsidRDefault="00E27B8E" w:rsidP="00B029DE">
                        <w:pPr>
                          <w:jc w:val="center"/>
                        </w:pPr>
                        <w:r>
                          <w:t>66.00€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E27B8E" w:rsidRPr="004F23AC" w:rsidRDefault="00E27B8E" w:rsidP="00B029DE">
                        <w:pPr>
                          <w:jc w:val="center"/>
                        </w:pPr>
                        <w:r>
                          <w:t>4,50€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27B8E" w:rsidRPr="0020758D" w:rsidRDefault="00E27B8E" w:rsidP="00B029DE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20758D">
                          <w:rPr>
                            <w:color w:val="FF0000"/>
                          </w:rPr>
                          <w:t>61.50€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27B8E" w:rsidRDefault="00E27B8E" w:rsidP="00B029DE">
                        <w:pPr>
                          <w:jc w:val="center"/>
                        </w:pPr>
                        <w:r>
                          <w:t>30.00€</w:t>
                        </w:r>
                      </w:p>
                    </w:tc>
                    <w:tc>
                      <w:tcPr>
                        <w:tcW w:w="1590" w:type="dxa"/>
                      </w:tcPr>
                      <w:p w:rsidR="00E27B8E" w:rsidRPr="00B063E7" w:rsidRDefault="00E27B8E" w:rsidP="00B029DE">
                        <w:pPr>
                          <w:jc w:val="center"/>
                          <w:rPr>
                            <w:color w:val="FF0000"/>
                          </w:rPr>
                        </w:pPr>
                        <w:r w:rsidRPr="00B063E7">
                          <w:rPr>
                            <w:color w:val="FF0000"/>
                          </w:rPr>
                          <w:t>91.50€</w:t>
                        </w:r>
                      </w:p>
                    </w:tc>
                    <w:tc>
                      <w:tcPr>
                        <w:tcW w:w="2521" w:type="dxa"/>
                      </w:tcPr>
                      <w:p w:rsidR="00E27B8E" w:rsidRPr="00B063E7" w:rsidRDefault="00E27B8E" w:rsidP="00B029DE">
                        <w:pPr>
                          <w:ind w:left="447"/>
                          <w:jc w:val="both"/>
                          <w:rPr>
                            <w:color w:val="FF0000"/>
                          </w:rPr>
                        </w:pPr>
                        <w:r w:rsidRPr="00E27B8E">
                          <w:t>10€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181E9C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181E9C">
                        <w:pPr>
                          <w:jc w:val="center"/>
                        </w:pPr>
                        <w:r>
                          <w:t>10.00€</w:t>
                        </w:r>
                      </w:p>
                    </w:tc>
                    <w:tc>
                      <w:tcPr>
                        <w:tcW w:w="2303" w:type="dxa"/>
                        <w:tcBorders>
                          <w:right w:val="nil"/>
                        </w:tcBorders>
                      </w:tcPr>
                      <w:p w:rsidR="00E27B8E" w:rsidRDefault="00E27B8E" w:rsidP="0024013B"/>
                    </w:tc>
                  </w:tr>
                  <w:tr w:rsidR="00E27B8E" w:rsidTr="00E27B8E">
                    <w:trPr>
                      <w:trHeight w:val="626"/>
                    </w:trPr>
                    <w:tc>
                      <w:tcPr>
                        <w:tcW w:w="1526" w:type="dxa"/>
                        <w:vMerge/>
                        <w:tcBorders>
                          <w:top w:val="nil"/>
                          <w:left w:val="nil"/>
                        </w:tcBorders>
                      </w:tcPr>
                      <w:p w:rsidR="00E27B8E" w:rsidRDefault="00E27B8E" w:rsidP="0024013B"/>
                    </w:tc>
                    <w:tc>
                      <w:tcPr>
                        <w:tcW w:w="2410" w:type="dxa"/>
                      </w:tcPr>
                      <w:p w:rsidR="00E27B8E" w:rsidRDefault="00E27B8E" w:rsidP="005A433B">
                        <w:r>
                          <w:t>Licence+ Assurance multi loisirs</w:t>
                        </w:r>
                      </w:p>
                      <w:p w:rsidR="00E27B8E" w:rsidRDefault="00E27B8E" w:rsidP="00C15F24">
                        <w:pPr>
                          <w:jc w:val="center"/>
                        </w:pPr>
                      </w:p>
                    </w:tc>
                    <w:tc>
                      <w:tcPr>
                        <w:tcW w:w="1701" w:type="dxa"/>
                      </w:tcPr>
                      <w:p w:rsidR="00E27B8E" w:rsidRDefault="00E27B8E" w:rsidP="00B029DE">
                        <w:pPr>
                          <w:jc w:val="center"/>
                        </w:pPr>
                        <w:r>
                          <w:t>92.00€</w:t>
                        </w:r>
                      </w:p>
                    </w:tc>
                    <w:tc>
                      <w:tcPr>
                        <w:tcW w:w="1275" w:type="dxa"/>
                      </w:tcPr>
                      <w:p w:rsidR="00E27B8E" w:rsidRPr="004F23AC" w:rsidRDefault="00E27B8E" w:rsidP="00B029DE">
                        <w:pPr>
                          <w:jc w:val="center"/>
                        </w:pPr>
                        <w:r>
                          <w:t>6,20€</w:t>
                        </w:r>
                      </w:p>
                    </w:tc>
                    <w:tc>
                      <w:tcPr>
                        <w:tcW w:w="1843" w:type="dxa"/>
                      </w:tcPr>
                      <w:p w:rsidR="00E27B8E" w:rsidRPr="0020758D" w:rsidRDefault="00E27B8E" w:rsidP="00B029DE">
                        <w:pPr>
                          <w:jc w:val="center"/>
                          <w:rPr>
                            <w:color w:val="FF0000"/>
                          </w:rPr>
                        </w:pPr>
                        <w:r>
                          <w:rPr>
                            <w:color w:val="FF0000"/>
                          </w:rPr>
                          <w:t>85€80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27B8E" w:rsidRDefault="00E27B8E" w:rsidP="00B029DE">
                        <w:pPr>
                          <w:jc w:val="center"/>
                        </w:pPr>
                        <w:r>
                          <w:t>30.00€</w:t>
                        </w:r>
                      </w:p>
                    </w:tc>
                    <w:tc>
                      <w:tcPr>
                        <w:tcW w:w="1590" w:type="dxa"/>
                      </w:tcPr>
                      <w:p w:rsidR="00E27B8E" w:rsidRPr="00E27B8E" w:rsidRDefault="00E27B8E" w:rsidP="00B029DE">
                        <w:pPr>
                          <w:jc w:val="center"/>
                        </w:pPr>
                        <w:r>
                          <w:rPr>
                            <w:color w:val="FF0000"/>
                          </w:rPr>
                          <w:t>115.8</w:t>
                        </w:r>
                        <w:r w:rsidRPr="00B063E7">
                          <w:rPr>
                            <w:color w:val="FF0000"/>
                          </w:rPr>
                          <w:t>0€</w:t>
                        </w:r>
                      </w:p>
                    </w:tc>
                    <w:tc>
                      <w:tcPr>
                        <w:tcW w:w="2521" w:type="dxa"/>
                      </w:tcPr>
                      <w:p w:rsidR="00E27B8E" w:rsidRPr="00E27B8E" w:rsidRDefault="00E27B8E" w:rsidP="00B029DE">
                        <w:pPr>
                          <w:ind w:left="462"/>
                          <w:jc w:val="both"/>
                        </w:pPr>
                        <w:r>
                          <w:t>10€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181E9C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181E9C">
                        <w:pPr>
                          <w:jc w:val="center"/>
                        </w:pPr>
                        <w:r>
                          <w:t>10.00€</w:t>
                        </w:r>
                      </w:p>
                    </w:tc>
                    <w:tc>
                      <w:tcPr>
                        <w:tcW w:w="2303" w:type="dxa"/>
                        <w:tcBorders>
                          <w:right w:val="nil"/>
                        </w:tcBorders>
                      </w:tcPr>
                      <w:p w:rsidR="00E27B8E" w:rsidRDefault="00E27B8E" w:rsidP="0024013B"/>
                    </w:tc>
                  </w:tr>
                  <w:tr w:rsidR="00E27B8E" w:rsidTr="00E27B8E">
                    <w:trPr>
                      <w:cantSplit/>
                      <w:trHeight w:val="1266"/>
                    </w:trPr>
                    <w:tc>
                      <w:tcPr>
                        <w:tcW w:w="1526" w:type="dxa"/>
                        <w:vMerge w:val="restart"/>
                      </w:tcPr>
                      <w:p w:rsidR="00E27B8E" w:rsidRDefault="00E27B8E"/>
                      <w:p w:rsidR="00E27B8E" w:rsidRDefault="00E27B8E"/>
                      <w:p w:rsidR="00E27B8E" w:rsidRDefault="00E27B8E"/>
                      <w:p w:rsidR="00E27B8E" w:rsidRDefault="00E27B8E"/>
                      <w:p w:rsidR="00E27B8E" w:rsidRDefault="00E27B8E"/>
                      <w:p w:rsidR="00E27B8E" w:rsidRDefault="00E27B8E">
                        <w:r>
                          <w:t>Licence</w:t>
                        </w:r>
                      </w:p>
                      <w:p w:rsidR="00E27B8E" w:rsidRDefault="00E27B8E">
                        <w:r>
                          <w:t>Individuelle</w:t>
                        </w:r>
                      </w:p>
                      <w:p w:rsidR="00E27B8E" w:rsidRDefault="00E27B8E"/>
                      <w:p w:rsidR="00E27B8E" w:rsidRDefault="00E27B8E"/>
                      <w:p w:rsidR="00E27B8E" w:rsidRDefault="00E27B8E"/>
                      <w:p w:rsidR="00E27B8E" w:rsidRDefault="00E27B8E">
                        <w:r>
                          <w:t xml:space="preserve">Licence </w:t>
                        </w:r>
                      </w:p>
                      <w:p w:rsidR="00E27B8E" w:rsidRDefault="00E27B8E">
                        <w:r>
                          <w:t>Familiale</w:t>
                        </w:r>
                      </w:p>
                    </w:tc>
                    <w:tc>
                      <w:tcPr>
                        <w:tcW w:w="2410" w:type="dxa"/>
                      </w:tcPr>
                      <w:p w:rsidR="00E27B8E" w:rsidRDefault="00E27B8E">
                        <w:r>
                          <w:t>Type de</w:t>
                        </w:r>
                      </w:p>
                      <w:p w:rsidR="00E27B8E" w:rsidRDefault="00E27B8E">
                        <w:r>
                          <w:t>licence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27B8E" w:rsidRDefault="00E27B8E"/>
                    </w:tc>
                    <w:tc>
                      <w:tcPr>
                        <w:tcW w:w="1275" w:type="dxa"/>
                      </w:tcPr>
                      <w:p w:rsidR="00E27B8E" w:rsidRDefault="00E27B8E"/>
                    </w:tc>
                    <w:tc>
                      <w:tcPr>
                        <w:tcW w:w="1843" w:type="dxa"/>
                      </w:tcPr>
                      <w:p w:rsidR="00E27B8E" w:rsidRDefault="00E27B8E">
                        <w:r>
                          <w:t xml:space="preserve">  Assurance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27B8E" w:rsidRDefault="00E27B8E">
                        <w:r>
                          <w:t xml:space="preserve">  Part</w:t>
                        </w:r>
                      </w:p>
                      <w:p w:rsidR="00E27B8E" w:rsidRDefault="00E27B8E">
                        <w:r>
                          <w:t xml:space="preserve"> ATPM</w:t>
                        </w:r>
                      </w:p>
                    </w:tc>
                    <w:tc>
                      <w:tcPr>
                        <w:tcW w:w="4111" w:type="dxa"/>
                        <w:gridSpan w:val="2"/>
                      </w:tcPr>
                      <w:p w:rsidR="00E27B8E" w:rsidRDefault="00E27B8E">
                        <w:r>
                          <w:t>Sous /Total</w:t>
                        </w:r>
                      </w:p>
                      <w:p w:rsidR="00E27B8E" w:rsidRDefault="00E27B8E">
                        <w:r>
                          <w:t>obligatoire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E27B8E" w:rsidRDefault="00E27B8E"/>
                    </w:tc>
                    <w:tc>
                      <w:tcPr>
                        <w:tcW w:w="2374" w:type="dxa"/>
                      </w:tcPr>
                      <w:p w:rsidR="00E27B8E" w:rsidRDefault="00E27B8E">
                        <w:r>
                          <w:t>Abt facultatif</w:t>
                        </w:r>
                      </w:p>
                      <w:p w:rsidR="00E27B8E" w:rsidRDefault="00E27B8E">
                        <w:r>
                          <w:t xml:space="preserve">Passion </w:t>
                        </w:r>
                        <w:proofErr w:type="spellStart"/>
                        <w:r>
                          <w:t>Rando</w:t>
                        </w:r>
                        <w:proofErr w:type="spellEnd"/>
                      </w:p>
                    </w:tc>
                    <w:tc>
                      <w:tcPr>
                        <w:tcW w:w="2303" w:type="dxa"/>
                        <w:tcBorders>
                          <w:right w:val="nil"/>
                        </w:tcBorders>
                      </w:tcPr>
                      <w:p w:rsidR="00E27B8E" w:rsidRDefault="00E27B8E">
                        <w:r>
                          <w:t xml:space="preserve">     Total</w:t>
                        </w:r>
                      </w:p>
                    </w:tc>
                  </w:tr>
                  <w:tr w:rsidR="00E27B8E" w:rsidTr="00E27B8E">
                    <w:trPr>
                      <w:cantSplit/>
                      <w:trHeight w:val="399"/>
                    </w:trPr>
                    <w:tc>
                      <w:tcPr>
                        <w:tcW w:w="1526" w:type="dxa"/>
                        <w:vMerge/>
                      </w:tcPr>
                      <w:p w:rsidR="00E27B8E" w:rsidRDefault="00E27B8E"/>
                    </w:tc>
                    <w:tc>
                      <w:tcPr>
                        <w:tcW w:w="2410" w:type="dxa"/>
                      </w:tcPr>
                      <w:p w:rsidR="00E27B8E" w:rsidRDefault="00E27B8E">
                        <w:r>
                          <w:t>IR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1275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1843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0.40€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10.00€</w:t>
                        </w:r>
                      </w:p>
                    </w:tc>
                    <w:tc>
                      <w:tcPr>
                        <w:tcW w:w="4111" w:type="dxa"/>
                        <w:gridSpan w:val="2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29.90€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6.00€</w:t>
                        </w:r>
                      </w:p>
                    </w:tc>
                    <w:tc>
                      <w:tcPr>
                        <w:tcW w:w="2303" w:type="dxa"/>
                        <w:tcBorders>
                          <w:right w:val="nil"/>
                        </w:tcBorders>
                      </w:tcPr>
                      <w:p w:rsidR="00E27B8E" w:rsidRDefault="00E27B8E"/>
                    </w:tc>
                  </w:tr>
                  <w:tr w:rsidR="00E27B8E" w:rsidTr="00E27B8E">
                    <w:trPr>
                      <w:cantSplit/>
                      <w:trHeight w:val="422"/>
                    </w:trPr>
                    <w:tc>
                      <w:tcPr>
                        <w:tcW w:w="1526" w:type="dxa"/>
                        <w:vMerge/>
                      </w:tcPr>
                      <w:p w:rsidR="00E27B8E" w:rsidRDefault="00E27B8E"/>
                    </w:tc>
                    <w:tc>
                      <w:tcPr>
                        <w:tcW w:w="2410" w:type="dxa"/>
                      </w:tcPr>
                      <w:p w:rsidR="00E27B8E" w:rsidRDefault="00E27B8E">
                        <w:r>
                          <w:t>IRA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1275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1843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2.10€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10.00€</w:t>
                        </w:r>
                      </w:p>
                    </w:tc>
                    <w:tc>
                      <w:tcPr>
                        <w:tcW w:w="4111" w:type="dxa"/>
                        <w:gridSpan w:val="2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31.60€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6.00€</w:t>
                        </w:r>
                      </w:p>
                    </w:tc>
                    <w:tc>
                      <w:tcPr>
                        <w:tcW w:w="2303" w:type="dxa"/>
                        <w:tcBorders>
                          <w:right w:val="nil"/>
                        </w:tcBorders>
                      </w:tcPr>
                      <w:p w:rsidR="00E27B8E" w:rsidRDefault="00E27B8E"/>
                    </w:tc>
                  </w:tr>
                  <w:tr w:rsidR="00E27B8E" w:rsidTr="00E27B8E">
                    <w:trPr>
                      <w:cantSplit/>
                      <w:trHeight w:val="399"/>
                    </w:trPr>
                    <w:tc>
                      <w:tcPr>
                        <w:tcW w:w="1526" w:type="dxa"/>
                        <w:vMerge/>
                      </w:tcPr>
                      <w:p w:rsidR="00E27B8E" w:rsidRDefault="00E27B8E"/>
                    </w:tc>
                    <w:tc>
                      <w:tcPr>
                        <w:tcW w:w="2410" w:type="dxa"/>
                      </w:tcPr>
                      <w:p w:rsidR="00E27B8E" w:rsidRDefault="00E27B8E">
                        <w:r>
                          <w:t>IMPN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1275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1843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10.50€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10.00€</w:t>
                        </w:r>
                      </w:p>
                    </w:tc>
                    <w:tc>
                      <w:tcPr>
                        <w:tcW w:w="4111" w:type="dxa"/>
                        <w:gridSpan w:val="2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40.00€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6.00€</w:t>
                        </w:r>
                      </w:p>
                    </w:tc>
                    <w:tc>
                      <w:tcPr>
                        <w:tcW w:w="2303" w:type="dxa"/>
                        <w:tcBorders>
                          <w:right w:val="nil"/>
                        </w:tcBorders>
                      </w:tcPr>
                      <w:p w:rsidR="00E27B8E" w:rsidRDefault="00E27B8E"/>
                    </w:tc>
                  </w:tr>
                  <w:tr w:rsidR="00E27B8E" w:rsidTr="00E27B8E">
                    <w:trPr>
                      <w:cantSplit/>
                      <w:trHeight w:val="422"/>
                    </w:trPr>
                    <w:tc>
                      <w:tcPr>
                        <w:tcW w:w="1526" w:type="dxa"/>
                        <w:vMerge/>
                      </w:tcPr>
                      <w:p w:rsidR="00E27B8E" w:rsidRDefault="00E27B8E"/>
                    </w:tc>
                    <w:tc>
                      <w:tcPr>
                        <w:tcW w:w="2410" w:type="dxa"/>
                      </w:tcPr>
                      <w:p w:rsidR="00E27B8E" w:rsidRDefault="00E27B8E">
                        <w:r>
                          <w:t>FR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1275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1843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0.40€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15.00€</w:t>
                        </w:r>
                      </w:p>
                    </w:tc>
                    <w:tc>
                      <w:tcPr>
                        <w:tcW w:w="4111" w:type="dxa"/>
                        <w:gridSpan w:val="2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54.40€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6.00€</w:t>
                        </w:r>
                      </w:p>
                    </w:tc>
                    <w:tc>
                      <w:tcPr>
                        <w:tcW w:w="2303" w:type="dxa"/>
                        <w:tcBorders>
                          <w:right w:val="nil"/>
                        </w:tcBorders>
                      </w:tcPr>
                      <w:p w:rsidR="00E27B8E" w:rsidRDefault="00E27B8E"/>
                    </w:tc>
                  </w:tr>
                  <w:tr w:rsidR="00E27B8E" w:rsidTr="00E27B8E">
                    <w:trPr>
                      <w:cantSplit/>
                      <w:trHeight w:val="505"/>
                    </w:trPr>
                    <w:tc>
                      <w:tcPr>
                        <w:tcW w:w="1526" w:type="dxa"/>
                        <w:vMerge/>
                      </w:tcPr>
                      <w:p w:rsidR="00E27B8E" w:rsidRDefault="00E27B8E"/>
                    </w:tc>
                    <w:tc>
                      <w:tcPr>
                        <w:tcW w:w="2410" w:type="dxa"/>
                      </w:tcPr>
                      <w:p w:rsidR="00E27B8E" w:rsidRDefault="00E27B8E">
                        <w:r>
                          <w:t>FRA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1275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1843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4.10€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15.00€</w:t>
                        </w:r>
                      </w:p>
                    </w:tc>
                    <w:tc>
                      <w:tcPr>
                        <w:tcW w:w="4111" w:type="dxa"/>
                        <w:gridSpan w:val="2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58.10€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6.00€</w:t>
                        </w:r>
                      </w:p>
                    </w:tc>
                    <w:tc>
                      <w:tcPr>
                        <w:tcW w:w="2303" w:type="dxa"/>
                        <w:tcBorders>
                          <w:right w:val="nil"/>
                        </w:tcBorders>
                      </w:tcPr>
                      <w:p w:rsidR="00E27B8E" w:rsidRDefault="00E27B8E"/>
                    </w:tc>
                  </w:tr>
                  <w:tr w:rsidR="00E27B8E" w:rsidTr="00E27B8E">
                    <w:trPr>
                      <w:cantSplit/>
                      <w:trHeight w:val="626"/>
                    </w:trPr>
                    <w:tc>
                      <w:tcPr>
                        <w:tcW w:w="1526" w:type="dxa"/>
                        <w:vMerge/>
                      </w:tcPr>
                      <w:p w:rsidR="00E27B8E" w:rsidRDefault="00E27B8E"/>
                    </w:tc>
                    <w:tc>
                      <w:tcPr>
                        <w:tcW w:w="2410" w:type="dxa"/>
                      </w:tcPr>
                      <w:p w:rsidR="00E27B8E" w:rsidRDefault="00E27B8E">
                        <w:r>
                          <w:t>FMPN</w:t>
                        </w:r>
                      </w:p>
                    </w:tc>
                    <w:tc>
                      <w:tcPr>
                        <w:tcW w:w="1701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1275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1843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20.60€</w:t>
                        </w:r>
                      </w:p>
                    </w:tc>
                    <w:tc>
                      <w:tcPr>
                        <w:tcW w:w="2126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15.00€</w:t>
                        </w:r>
                      </w:p>
                    </w:tc>
                    <w:tc>
                      <w:tcPr>
                        <w:tcW w:w="4111" w:type="dxa"/>
                        <w:gridSpan w:val="2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74.60€</w:t>
                        </w: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BA55B9">
                        <w:pPr>
                          <w:jc w:val="center"/>
                        </w:pPr>
                      </w:p>
                    </w:tc>
                    <w:tc>
                      <w:tcPr>
                        <w:tcW w:w="2374" w:type="dxa"/>
                      </w:tcPr>
                      <w:p w:rsidR="00E27B8E" w:rsidRDefault="00E27B8E" w:rsidP="00BA55B9">
                        <w:pPr>
                          <w:jc w:val="center"/>
                        </w:pPr>
                        <w:r>
                          <w:t>6.00€</w:t>
                        </w:r>
                      </w:p>
                    </w:tc>
                    <w:tc>
                      <w:tcPr>
                        <w:tcW w:w="2303" w:type="dxa"/>
                        <w:tcBorders>
                          <w:right w:val="nil"/>
                        </w:tcBorders>
                      </w:tcPr>
                      <w:p w:rsidR="00E27B8E" w:rsidRDefault="00E27B8E"/>
                    </w:tc>
                  </w:tr>
                </w:tbl>
                <w:p w:rsidR="00F230E9" w:rsidRDefault="00F230E9"/>
              </w:txbxContent>
            </v:textbox>
          </v:shape>
        </w:pict>
      </w:r>
      <w:r w:rsidR="00545561">
        <w:rPr>
          <w:noProof/>
          <w:lang w:eastAsia="fr-FR"/>
        </w:rPr>
        <w:pict>
          <v:shape id="Zone de texte 3" o:spid="_x0000_s1026" type="#_x0000_t202" style="position:absolute;margin-left:2.65pt;margin-top:435.4pt;width:717.75pt;height:45.7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" fillcolor="white [3201]" strokeweight=".5pt">
            <v:path arrowok="t"/>
            <v:textbox style="mso-next-textbox:#Zone de texte 3">
              <w:txbxContent>
                <w:p w:rsidR="001221DE" w:rsidRPr="00104492" w:rsidRDefault="00B552D6" w:rsidP="00F04EEB">
                  <w:pPr>
                    <w:rPr>
                      <w:i/>
                    </w:rPr>
                  </w:pPr>
                  <w:r>
                    <w:t xml:space="preserve">Pour les personnes qui </w:t>
                  </w:r>
                  <w:r w:rsidR="00E45A4F">
                    <w:t xml:space="preserve">possèdent </w:t>
                  </w:r>
                  <w:r>
                    <w:t xml:space="preserve"> déjà une licence </w:t>
                  </w:r>
                  <w:r w:rsidR="0089419E">
                    <w:t xml:space="preserve">FF </w:t>
                  </w:r>
                  <w:r w:rsidR="00D54CD6">
                    <w:t xml:space="preserve">Randonnée, dans un autre </w:t>
                  </w:r>
                  <w:r w:rsidR="00007AE6">
                    <w:t>club, remplir</w:t>
                  </w:r>
                  <w:r w:rsidR="00F04EEB">
                    <w:t xml:space="preserve"> le bulletin d’adhésion et </w:t>
                  </w:r>
                  <w:r>
                    <w:t>payer la part ATPM</w:t>
                  </w:r>
                  <w:r w:rsidR="00915F08">
                    <w:t>-</w:t>
                  </w:r>
                  <w:r w:rsidR="00915F08" w:rsidRPr="00684A4E">
                    <w:rPr>
                      <w:i/>
                    </w:rPr>
                    <w:t>Rando</w:t>
                  </w:r>
                  <w:r w:rsidR="00F04EEB">
                    <w:t xml:space="preserve"> (chèque à l’ordre de ATPM-Rando)  Joindre la </w:t>
                  </w:r>
                  <w:r w:rsidR="00D54CD6">
                    <w:t>photocopie de votre licence 2027</w:t>
                  </w:r>
                  <w:r w:rsidR="00F04EEB">
                    <w:t>.</w:t>
                  </w:r>
                </w:p>
                <w:p w:rsidR="001221DE" w:rsidRDefault="001221DE"/>
              </w:txbxContent>
            </v:textbox>
          </v:shape>
        </w:pict>
      </w:r>
      <w:r w:rsidR="00545561">
        <w:rPr>
          <w:noProof/>
          <w:lang w:eastAsia="fr-FR"/>
        </w:rPr>
        <w:pict>
          <v:shape id="_x0000_s1029" type="#_x0000_t202" style="position:absolute;margin-left:2.65pt;margin-top:283.2pt;width:717.75pt;height:103.8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" fillcolor="white [3201]" strokeweight=".5pt">
            <v:path arrowok="t"/>
            <v:textbox style="mso-next-textbox:#_x0000_s1029">
              <w:txbxContent>
                <w:p w:rsidR="004E43B8" w:rsidRDefault="0072627C">
                  <w:r>
                    <w:t>RC :</w:t>
                  </w:r>
                  <w:r w:rsidR="004E43B8">
                    <w:t xml:space="preserve"> </w:t>
                  </w:r>
                  <w:r w:rsidR="008E4FA4">
                    <w:t>R</w:t>
                  </w:r>
                  <w:r w:rsidR="004E43B8">
                    <w:t xml:space="preserve">esponsabilité </w:t>
                  </w:r>
                  <w:r w:rsidR="008E4FA4">
                    <w:t>C</w:t>
                  </w:r>
                  <w:r w:rsidR="004E43B8">
                    <w:t xml:space="preserve">ivile </w:t>
                  </w:r>
                  <w:r w:rsidR="008558C7">
                    <w:t xml:space="preserve">                                                  </w:t>
                  </w:r>
                  <w:r>
                    <w:t xml:space="preserve">            </w:t>
                  </w:r>
                </w:p>
                <w:p w:rsidR="004E43B8" w:rsidRDefault="008E4FA4">
                  <w:r>
                    <w:t xml:space="preserve">RC  </w:t>
                  </w:r>
                  <w:r w:rsidR="0072627C">
                    <w:t>+AC : responsabilité civile+accidents corporels</w:t>
                  </w:r>
                  <w:r w:rsidR="006071E9">
                    <w:t>)</w:t>
                  </w:r>
                  <w:r w:rsidR="008558C7">
                    <w:t xml:space="preserve">                        </w:t>
                  </w:r>
                  <w:r w:rsidR="0072627C">
                    <w:t xml:space="preserve">                       </w:t>
                  </w:r>
                </w:p>
                <w:p w:rsidR="004E43B8" w:rsidRDefault="004E43B8"/>
                <w:p w:rsidR="004E43B8" w:rsidRDefault="004E43B8">
                  <w:r>
                    <w:t xml:space="preserve">                                                               </w:t>
                  </w:r>
                </w:p>
              </w:txbxContent>
            </v:textbox>
          </v:shape>
        </w:pict>
      </w:r>
      <w:r w:rsidR="00545561">
        <w:rPr>
          <w:noProof/>
          <w:lang w:eastAsia="fr-FR"/>
        </w:rPr>
        <w:pict>
          <v:shape id="Zone de texte 2" o:spid="_x0000_s1028" type="#_x0000_t202" style="position:absolute;margin-left:13.9pt;margin-top:-16.25pt;width:698.25pt;height:40.2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">
            <v:textbox>
              <w:txbxContent>
                <w:p w:rsidR="00B814C7" w:rsidRDefault="004E6049" w:rsidP="00B814C7">
                  <w:pPr>
                    <w:jc w:val="center"/>
                    <w:rPr>
                      <w:b/>
                      <w:i/>
                      <w:sz w:val="48"/>
                      <w:szCs w:val="48"/>
                    </w:rPr>
                  </w:pPr>
                  <w:r>
                    <w:rPr>
                      <w:b/>
                      <w:i/>
                      <w:sz w:val="48"/>
                      <w:szCs w:val="48"/>
                    </w:rPr>
                    <w:t xml:space="preserve">COTISATIONS </w:t>
                  </w:r>
                  <w:r w:rsidR="004F23AC">
                    <w:rPr>
                      <w:b/>
                      <w:i/>
                      <w:sz w:val="48"/>
                      <w:szCs w:val="48"/>
                    </w:rPr>
                    <w:t>2026/2027</w:t>
                  </w:r>
                </w:p>
                <w:p w:rsidR="00F230E9" w:rsidRDefault="00F230E9" w:rsidP="00B814C7">
                  <w:pPr>
                    <w:jc w:val="center"/>
                    <w:rPr>
                      <w:b/>
                      <w:i/>
                      <w:sz w:val="48"/>
                      <w:szCs w:val="48"/>
                    </w:rPr>
                  </w:pPr>
                </w:p>
                <w:p w:rsidR="00F230E9" w:rsidRDefault="00F230E9" w:rsidP="00B814C7">
                  <w:pPr>
                    <w:jc w:val="center"/>
                    <w:rPr>
                      <w:b/>
                      <w:i/>
                      <w:sz w:val="48"/>
                      <w:szCs w:val="48"/>
                    </w:rPr>
                  </w:pPr>
                </w:p>
                <w:p w:rsidR="00F230E9" w:rsidRDefault="00F230E9" w:rsidP="00B814C7">
                  <w:pPr>
                    <w:jc w:val="center"/>
                    <w:rPr>
                      <w:b/>
                      <w:i/>
                      <w:sz w:val="48"/>
                      <w:szCs w:val="48"/>
                    </w:rPr>
                  </w:pPr>
                </w:p>
                <w:p w:rsidR="00F230E9" w:rsidRDefault="00F230E9" w:rsidP="00B814C7">
                  <w:pPr>
                    <w:jc w:val="center"/>
                    <w:rPr>
                      <w:b/>
                      <w:i/>
                      <w:sz w:val="48"/>
                      <w:szCs w:val="48"/>
                    </w:rPr>
                  </w:pPr>
                </w:p>
                <w:p w:rsidR="00F230E9" w:rsidRDefault="00F230E9" w:rsidP="00B814C7">
                  <w:pPr>
                    <w:jc w:val="center"/>
                    <w:rPr>
                      <w:b/>
                      <w:i/>
                      <w:sz w:val="48"/>
                      <w:szCs w:val="48"/>
                    </w:rPr>
                  </w:pPr>
                </w:p>
                <w:p w:rsidR="00F230E9" w:rsidRPr="00646F4A" w:rsidRDefault="00F230E9" w:rsidP="00B814C7">
                  <w:pPr>
                    <w:jc w:val="center"/>
                    <w:rPr>
                      <w:b/>
                      <w:i/>
                      <w:sz w:val="48"/>
                      <w:szCs w:val="48"/>
                    </w:rPr>
                  </w:pPr>
                </w:p>
              </w:txbxContent>
            </v:textbox>
          </v:shape>
        </w:pict>
      </w:r>
    </w:p>
    <w:sectPr w:rsidR="001B4909" w:rsidSect="00B814C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814C7"/>
    <w:rsid w:val="00007AE6"/>
    <w:rsid w:val="00024479"/>
    <w:rsid w:val="00025FC9"/>
    <w:rsid w:val="000435DF"/>
    <w:rsid w:val="00043896"/>
    <w:rsid w:val="00057FF7"/>
    <w:rsid w:val="000A06A8"/>
    <w:rsid w:val="000B3614"/>
    <w:rsid w:val="000C27A7"/>
    <w:rsid w:val="000C584A"/>
    <w:rsid w:val="000D14E4"/>
    <w:rsid w:val="000E54B1"/>
    <w:rsid w:val="000F1CBC"/>
    <w:rsid w:val="00104492"/>
    <w:rsid w:val="001221DE"/>
    <w:rsid w:val="0016455E"/>
    <w:rsid w:val="00181E9C"/>
    <w:rsid w:val="001878CC"/>
    <w:rsid w:val="00190675"/>
    <w:rsid w:val="001A54C8"/>
    <w:rsid w:val="001B4909"/>
    <w:rsid w:val="001C104C"/>
    <w:rsid w:val="001C3FA7"/>
    <w:rsid w:val="001D44AB"/>
    <w:rsid w:val="001D5DDF"/>
    <w:rsid w:val="001E437B"/>
    <w:rsid w:val="0020758D"/>
    <w:rsid w:val="00213042"/>
    <w:rsid w:val="00214079"/>
    <w:rsid w:val="00221053"/>
    <w:rsid w:val="002349FC"/>
    <w:rsid w:val="00255689"/>
    <w:rsid w:val="002558AA"/>
    <w:rsid w:val="0026351A"/>
    <w:rsid w:val="00280DCF"/>
    <w:rsid w:val="00291DCD"/>
    <w:rsid w:val="002A36EB"/>
    <w:rsid w:val="002C2980"/>
    <w:rsid w:val="002C3892"/>
    <w:rsid w:val="00342C8C"/>
    <w:rsid w:val="003618E3"/>
    <w:rsid w:val="003D5D41"/>
    <w:rsid w:val="00417C6A"/>
    <w:rsid w:val="004235C2"/>
    <w:rsid w:val="00423938"/>
    <w:rsid w:val="00457275"/>
    <w:rsid w:val="0046103C"/>
    <w:rsid w:val="004758F4"/>
    <w:rsid w:val="004A23A8"/>
    <w:rsid w:val="004B4ECC"/>
    <w:rsid w:val="004B5635"/>
    <w:rsid w:val="004E2B44"/>
    <w:rsid w:val="004E43B8"/>
    <w:rsid w:val="004E6049"/>
    <w:rsid w:val="004F23AC"/>
    <w:rsid w:val="004F58CC"/>
    <w:rsid w:val="00512936"/>
    <w:rsid w:val="00535324"/>
    <w:rsid w:val="00545561"/>
    <w:rsid w:val="00584C20"/>
    <w:rsid w:val="005A433B"/>
    <w:rsid w:val="005A719B"/>
    <w:rsid w:val="005D5EB6"/>
    <w:rsid w:val="005F2E11"/>
    <w:rsid w:val="006024EE"/>
    <w:rsid w:val="006071E9"/>
    <w:rsid w:val="00633FB5"/>
    <w:rsid w:val="00642532"/>
    <w:rsid w:val="00646F4A"/>
    <w:rsid w:val="00654B19"/>
    <w:rsid w:val="00670433"/>
    <w:rsid w:val="00684A4E"/>
    <w:rsid w:val="00692B5A"/>
    <w:rsid w:val="006D4795"/>
    <w:rsid w:val="006E4382"/>
    <w:rsid w:val="006F6C0E"/>
    <w:rsid w:val="00706AE0"/>
    <w:rsid w:val="0072502A"/>
    <w:rsid w:val="0072627C"/>
    <w:rsid w:val="0074182A"/>
    <w:rsid w:val="007519F6"/>
    <w:rsid w:val="007567F2"/>
    <w:rsid w:val="007852AA"/>
    <w:rsid w:val="007B2DE8"/>
    <w:rsid w:val="007B46B6"/>
    <w:rsid w:val="007C0B29"/>
    <w:rsid w:val="007D1052"/>
    <w:rsid w:val="00852C8A"/>
    <w:rsid w:val="008558C7"/>
    <w:rsid w:val="00857360"/>
    <w:rsid w:val="0088248B"/>
    <w:rsid w:val="0089419E"/>
    <w:rsid w:val="00897935"/>
    <w:rsid w:val="008A6C7B"/>
    <w:rsid w:val="008B47A4"/>
    <w:rsid w:val="008E4FA4"/>
    <w:rsid w:val="00903262"/>
    <w:rsid w:val="00915F08"/>
    <w:rsid w:val="00931150"/>
    <w:rsid w:val="009468F6"/>
    <w:rsid w:val="00954679"/>
    <w:rsid w:val="009D371F"/>
    <w:rsid w:val="009F654A"/>
    <w:rsid w:val="00A12079"/>
    <w:rsid w:val="00A15587"/>
    <w:rsid w:val="00A21664"/>
    <w:rsid w:val="00A34325"/>
    <w:rsid w:val="00A40DEF"/>
    <w:rsid w:val="00A5510C"/>
    <w:rsid w:val="00AE4A12"/>
    <w:rsid w:val="00B029DE"/>
    <w:rsid w:val="00B061E4"/>
    <w:rsid w:val="00B063E7"/>
    <w:rsid w:val="00B22092"/>
    <w:rsid w:val="00B30104"/>
    <w:rsid w:val="00B329B1"/>
    <w:rsid w:val="00B5529F"/>
    <w:rsid w:val="00B552D6"/>
    <w:rsid w:val="00B77EBE"/>
    <w:rsid w:val="00B814C7"/>
    <w:rsid w:val="00B96AAA"/>
    <w:rsid w:val="00BA55B9"/>
    <w:rsid w:val="00BD3CF9"/>
    <w:rsid w:val="00BF6D3C"/>
    <w:rsid w:val="00C02C07"/>
    <w:rsid w:val="00C15F24"/>
    <w:rsid w:val="00C21E2A"/>
    <w:rsid w:val="00C26CE2"/>
    <w:rsid w:val="00C26FD0"/>
    <w:rsid w:val="00C276D6"/>
    <w:rsid w:val="00C46502"/>
    <w:rsid w:val="00C7130B"/>
    <w:rsid w:val="00C965FB"/>
    <w:rsid w:val="00D0249F"/>
    <w:rsid w:val="00D11F4F"/>
    <w:rsid w:val="00D24D29"/>
    <w:rsid w:val="00D25CB0"/>
    <w:rsid w:val="00D43BC8"/>
    <w:rsid w:val="00D54CD6"/>
    <w:rsid w:val="00D71137"/>
    <w:rsid w:val="00D74282"/>
    <w:rsid w:val="00D74E82"/>
    <w:rsid w:val="00D77FB7"/>
    <w:rsid w:val="00DB2E41"/>
    <w:rsid w:val="00DE258E"/>
    <w:rsid w:val="00DF2CCB"/>
    <w:rsid w:val="00DF3522"/>
    <w:rsid w:val="00E02F04"/>
    <w:rsid w:val="00E27B8E"/>
    <w:rsid w:val="00E45A4F"/>
    <w:rsid w:val="00E60268"/>
    <w:rsid w:val="00E729E9"/>
    <w:rsid w:val="00E739F6"/>
    <w:rsid w:val="00EC20F2"/>
    <w:rsid w:val="00EC4F35"/>
    <w:rsid w:val="00EF324F"/>
    <w:rsid w:val="00F04EEB"/>
    <w:rsid w:val="00F230E9"/>
    <w:rsid w:val="00F452CA"/>
    <w:rsid w:val="00F74B74"/>
    <w:rsid w:val="00FC71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4E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81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14C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23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814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14C7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F23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B454BE-0448-4036-9A94-F1C6685E9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Quesnot</dc:creator>
  <cp:lastModifiedBy>User</cp:lastModifiedBy>
  <cp:revision>13</cp:revision>
  <cp:lastPrinted>2026-08-18T11:21:00Z</cp:lastPrinted>
  <dcterms:created xsi:type="dcterms:W3CDTF">2026-08-17T08:49:00Z</dcterms:created>
  <dcterms:modified xsi:type="dcterms:W3CDTF">2026-08-19T13:25:00Z</dcterms:modified>
</cp:coreProperties>
</file>